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i/>
          <w:sz w:val="28"/>
          <w:szCs w:val="28"/>
          <w:vertAlign w:val="superscript"/>
          <w:lang w:val="ru-RU"/>
        </w:rPr>
      </w:pPr>
      <w:r>
        <w:rPr>
          <w:b/>
          <w:sz w:val="28"/>
          <w:szCs w:val="28"/>
        </w:rPr>
        <w:t>АДМИНИСТРАЦИЯ</w:t>
      </w:r>
      <w:r>
        <w:rPr>
          <w:rFonts w:hint="default"/>
          <w:b/>
          <w:sz w:val="28"/>
          <w:szCs w:val="28"/>
          <w:lang w:val="ru-RU"/>
        </w:rPr>
        <w:t xml:space="preserve"> КАКСИНВАЙСКОГО СЕЛЬСКОГО ПОСЕЛЕНИЯ МАЛМЫЖСКОГО РАЙОНА КИРОВСКОЙ ОБЛАСТИ</w:t>
      </w:r>
    </w:p>
    <w:p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spacing w:before="24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03 июня </w:t>
      </w:r>
      <w:r>
        <w:rPr>
          <w:sz w:val="28"/>
          <w:szCs w:val="28"/>
        </w:rPr>
        <w:t>20</w:t>
      </w:r>
      <w:r>
        <w:rPr>
          <w:rFonts w:hint="default"/>
          <w:sz w:val="28"/>
          <w:szCs w:val="28"/>
          <w:lang w:val="ru-RU"/>
        </w:rPr>
        <w:t xml:space="preserve">24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№ </w:t>
      </w:r>
      <w:r>
        <w:rPr>
          <w:rFonts w:hint="default"/>
          <w:sz w:val="28"/>
          <w:szCs w:val="28"/>
          <w:lang w:val="ru-RU"/>
        </w:rPr>
        <w:t>23</w:t>
      </w:r>
    </w:p>
    <w:p>
      <w:pPr>
        <w:spacing w:before="240"/>
        <w:rPr>
          <w:rFonts w:hint="default"/>
          <w:sz w:val="28"/>
          <w:szCs w:val="28"/>
          <w:lang w:val="ru-RU"/>
        </w:rPr>
      </w:pPr>
    </w:p>
    <w:p>
      <w:pPr>
        <w:widowControl w:val="0"/>
        <w:jc w:val="center"/>
        <w:rPr>
          <w:rFonts w:hint="default"/>
          <w:i/>
          <w:sz w:val="28"/>
          <w:szCs w:val="28"/>
          <w:vertAlign w:val="superscript"/>
          <w:lang w:val="ru-RU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 комиссии администрации</w:t>
      </w:r>
      <w:r>
        <w:rPr>
          <w:rFonts w:hint="default"/>
          <w:b/>
          <w:sz w:val="28"/>
          <w:szCs w:val="28"/>
          <w:lang w:val="ru-RU"/>
        </w:rPr>
        <w:t xml:space="preserve"> Каксинвайского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требований к служебному поведению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и урегулированию конфликта интересов</w:t>
      </w:r>
    </w:p>
    <w:p>
      <w:pPr>
        <w:spacing w:before="480" w:line="360" w:lineRule="auto"/>
        <w:ind w:firstLine="709"/>
        <w:jc w:val="both"/>
        <w:rPr>
          <w:rFonts w:hint="default"/>
          <w:i/>
          <w:sz w:val="28"/>
          <w:szCs w:val="28"/>
          <w:vertAlign w:val="superscript"/>
          <w:lang w:val="ru-RU"/>
        </w:rPr>
      </w:pPr>
      <w:r>
        <w:rPr>
          <w:sz w:val="28"/>
          <w:szCs w:val="28"/>
        </w:rPr>
        <w:t xml:space="preserve"> В соответствии с федеральными законами от 25.12.2008 № 273-ФЗ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«О противодействии коррупции», </w:t>
      </w:r>
      <w:r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>
        <w:rPr>
          <w:rFonts w:eastAsiaTheme="minorHAnsi"/>
          <w:iCs/>
          <w:sz w:val="28"/>
          <w:szCs w:val="28"/>
          <w:lang w:eastAsia="en-US"/>
        </w:rPr>
        <w:br w:type="textWrapping"/>
      </w:r>
      <w:r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>
        <w:rPr>
          <w:rFonts w:eastAsiaTheme="minorHAnsi"/>
          <w:iCs/>
          <w:sz w:val="28"/>
          <w:szCs w:val="28"/>
          <w:lang w:eastAsia="en-US"/>
        </w:rPr>
        <w:br w:type="textWrapping"/>
      </w:r>
      <w:r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>
        <w:rPr>
          <w:sz w:val="28"/>
          <w:szCs w:val="28"/>
        </w:rPr>
        <w:t xml:space="preserve"> администрация</w:t>
      </w:r>
      <w:r>
        <w:rPr>
          <w:rFonts w:hint="default"/>
          <w:sz w:val="28"/>
          <w:szCs w:val="28"/>
          <w:lang w:val="ru-RU"/>
        </w:rPr>
        <w:t xml:space="preserve"> Каксинвайского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ПОСТАНОВЛЯЕТ</w:t>
      </w:r>
      <w:r>
        <w:rPr>
          <w:rFonts w:hint="default"/>
          <w:sz w:val="28"/>
          <w:szCs w:val="28"/>
          <w:lang w:val="ru-RU"/>
        </w:rPr>
        <w:t>: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администрации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и утвердить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состав согласно приложению № 1.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Утвердить Положение о комиссии администрации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>по соблюдению требований к служебному</w:t>
      </w:r>
    </w:p>
    <w:p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поведению муниципальных служащих и урегулированию конфликта интересов согласно приложению № 2.</w:t>
      </w:r>
    </w:p>
    <w:p>
      <w:pPr>
        <w:widowControl w:val="0"/>
        <w:numPr>
          <w:ilvl w:val="0"/>
          <w:numId w:val="1"/>
        </w:numPr>
        <w:spacing w:line="360" w:lineRule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№ 8 от 26.03.2021 «Об утверждении Положения о комиссии по соблюдению требований к служебному поведению муниципальных служащих органов местного самоуправления  муниципального образования Каксинвайского сельского поселения Малмыжского района Кировской области и урегулированию конфликта интересов».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Признать утратившим силу постановление администрации Каксинвайского сельского поселения № 32 от21.06.2022 «О внесении изменений в постановление администрации Каксинвайского сельского поселения № 8 от 26.03.2021»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5.</w:t>
      </w:r>
      <w:r>
        <w:rPr>
          <w:sz w:val="28"/>
          <w:szCs w:val="28"/>
        </w:rPr>
        <w:t xml:space="preserve"> Опубликовать настоящее постановление в </w:t>
      </w:r>
      <w:r>
        <w:rPr>
          <w:sz w:val="28"/>
          <w:szCs w:val="28"/>
          <w:lang w:val="ru-RU"/>
        </w:rPr>
        <w:t>информационном</w:t>
      </w:r>
      <w:r>
        <w:rPr>
          <w:rFonts w:hint="default"/>
          <w:sz w:val="28"/>
          <w:szCs w:val="28"/>
          <w:lang w:val="ru-RU"/>
        </w:rPr>
        <w:t xml:space="preserve"> бюллетене органов местного самоуправления Каксинвайского сельского поселения Малмыжского района Кировской области и на сайте сельского поселения в сети «Интернет»</w:t>
      </w:r>
      <w:r>
        <w:rPr>
          <w:sz w:val="28"/>
          <w:szCs w:val="28"/>
        </w:rPr>
        <w:t>.</w:t>
      </w:r>
    </w:p>
    <w:p>
      <w:pPr>
        <w:spacing w:line="360" w:lineRule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 Контроль за исполнением постановления возложить на </w:t>
      </w:r>
      <w:r>
        <w:rPr>
          <w:sz w:val="28"/>
          <w:szCs w:val="28"/>
          <w:lang w:val="ru-RU"/>
        </w:rPr>
        <w:t>главу</w:t>
      </w:r>
      <w:r>
        <w:rPr>
          <w:rFonts w:hint="default"/>
          <w:sz w:val="28"/>
          <w:szCs w:val="28"/>
          <w:lang w:val="ru-RU"/>
        </w:rPr>
        <w:t xml:space="preserve"> администрации Каксинвайского сельского поселения</w:t>
      </w:r>
      <w:r>
        <w:rPr>
          <w:sz w:val="28"/>
          <w:szCs w:val="28"/>
        </w:rPr>
        <w:t>.</w:t>
      </w:r>
    </w:p>
    <w:p>
      <w:pPr>
        <w:pStyle w:val="20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tbl>
      <w:tblPr>
        <w:tblStyle w:val="3"/>
        <w:tblW w:w="99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84"/>
        <w:gridCol w:w="2693"/>
        <w:gridCol w:w="426"/>
        <w:gridCol w:w="236"/>
        <w:gridCol w:w="240"/>
        <w:gridCol w:w="2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spacing w:before="720" w:line="240" w:lineRule="auto"/>
              <w:ind w:right="-159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Глава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Каксинвайского сельского поселения </w:t>
            </w:r>
          </w:p>
          <w:p>
            <w:pPr>
              <w:spacing w:line="240" w:lineRule="auto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  <w:p>
            <w:pPr>
              <w:spacing w:line="240" w:lineRule="auto"/>
              <w:rPr>
                <w:sz w:val="28"/>
                <w:szCs w:val="28"/>
              </w:rPr>
            </w:pPr>
          </w:p>
          <w:p>
            <w:pPr>
              <w:spacing w:line="240" w:lineRule="auto"/>
              <w:rPr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rFonts w:hint="default"/>
                <w:sz w:val="28"/>
                <w:szCs w:val="28"/>
                <w:lang w:val="ru-RU"/>
              </w:rPr>
              <w:t>.А. Мухлисов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     (наименование должности)</w:t>
            </w:r>
          </w:p>
          <w:p>
            <w:pPr>
              <w:spacing w:line="240" w:lineRule="auto"/>
              <w:ind w:right="-25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20"/>
              <w:spacing w:line="240" w:lineRule="auto"/>
              <w:ind w:left="-109" w:right="-342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                  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>
            <w:pPr>
              <w:spacing w:line="240" w:lineRule="auto"/>
            </w:pPr>
          </w:p>
        </w:tc>
        <w:tc>
          <w:tcPr>
            <w:tcW w:w="236" w:type="dxa"/>
            <w:shd w:val="clear" w:color="auto" w:fill="auto"/>
          </w:tcPr>
          <w:p>
            <w:pPr>
              <w:spacing w:line="240" w:lineRule="auto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40" w:type="dxa"/>
            <w:shd w:val="clear" w:color="auto" w:fill="auto"/>
          </w:tcPr>
          <w:p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left="-90" w:right="-79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>
      <w:pPr>
        <w:autoSpaceDE w:val="0"/>
        <w:spacing w:line="240" w:lineRule="auto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spacing w:line="360" w:lineRule="auto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spacing w:line="360" w:lineRule="auto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jc w:val="both"/>
        <w:rPr>
          <w:rStyle w:val="21"/>
          <w:sz w:val="28"/>
          <w:szCs w:val="28"/>
        </w:rPr>
      </w:pPr>
    </w:p>
    <w:p>
      <w:pPr>
        <w:autoSpaceDE w:val="0"/>
        <w:jc w:val="both"/>
        <w:rPr>
          <w:rStyle w:val="21"/>
          <w:sz w:val="28"/>
          <w:szCs w:val="28"/>
        </w:rPr>
      </w:pPr>
    </w:p>
    <w:p>
      <w:pPr>
        <w:autoSpaceDE w:val="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Приложение № 1</w:t>
      </w: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УТВЕРЖДЕН</w:t>
      </w: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постановлением администрации</w:t>
      </w:r>
    </w:p>
    <w:p>
      <w:pPr>
        <w:ind w:firstLine="4230"/>
        <w:rPr>
          <w:rStyle w:val="21"/>
          <w:rFonts w:hint="default"/>
          <w:sz w:val="28"/>
          <w:szCs w:val="28"/>
          <w:lang w:val="ru-RU"/>
        </w:rPr>
      </w:pPr>
      <w:r>
        <w:rPr>
          <w:rStyle w:val="21"/>
          <w:sz w:val="28"/>
          <w:szCs w:val="28"/>
          <w:lang w:val="ru-RU"/>
        </w:rPr>
        <w:t>Каксинвайского</w:t>
      </w:r>
      <w:r>
        <w:rPr>
          <w:rStyle w:val="21"/>
          <w:rFonts w:hint="default"/>
          <w:sz w:val="28"/>
          <w:szCs w:val="28"/>
          <w:lang w:val="ru-RU"/>
        </w:rPr>
        <w:t xml:space="preserve"> сельского поселения</w:t>
      </w:r>
    </w:p>
    <w:p>
      <w:pPr>
        <w:ind w:firstLine="4230"/>
        <w:jc w:val="both"/>
        <w:rPr>
          <w:rStyle w:val="21"/>
          <w:rFonts w:hint="default"/>
          <w:sz w:val="28"/>
          <w:szCs w:val="28"/>
          <w:lang w:val="ru-RU"/>
        </w:rPr>
      </w:pPr>
      <w:r>
        <w:rPr>
          <w:rStyle w:val="21"/>
          <w:sz w:val="28"/>
          <w:szCs w:val="28"/>
        </w:rPr>
        <w:t xml:space="preserve">от </w:t>
      </w:r>
      <w:r>
        <w:rPr>
          <w:rStyle w:val="21"/>
          <w:rFonts w:hint="default"/>
          <w:sz w:val="28"/>
          <w:szCs w:val="28"/>
          <w:lang w:val="ru-RU"/>
        </w:rPr>
        <w:t>«31</w:t>
      </w:r>
      <w:r>
        <w:rPr>
          <w:rStyle w:val="21"/>
          <w:sz w:val="28"/>
          <w:szCs w:val="28"/>
        </w:rPr>
        <w:t xml:space="preserve">» </w:t>
      </w:r>
      <w:r>
        <w:rPr>
          <w:rStyle w:val="21"/>
          <w:sz w:val="28"/>
          <w:szCs w:val="28"/>
          <w:lang w:val="ru-RU"/>
        </w:rPr>
        <w:t>мая</w:t>
      </w:r>
      <w:r>
        <w:rPr>
          <w:rStyle w:val="21"/>
          <w:sz w:val="28"/>
          <w:szCs w:val="28"/>
        </w:rPr>
        <w:t xml:space="preserve"> 20</w:t>
      </w:r>
      <w:r>
        <w:rPr>
          <w:rStyle w:val="21"/>
          <w:rFonts w:hint="default"/>
          <w:sz w:val="28"/>
          <w:szCs w:val="28"/>
          <w:lang w:val="ru-RU"/>
        </w:rPr>
        <w:t>24</w:t>
      </w:r>
      <w:r>
        <w:rPr>
          <w:rStyle w:val="21"/>
          <w:sz w:val="28"/>
          <w:szCs w:val="28"/>
        </w:rPr>
        <w:t xml:space="preserve"> года № </w:t>
      </w:r>
      <w:r>
        <w:rPr>
          <w:rStyle w:val="21"/>
          <w:rFonts w:hint="default"/>
          <w:sz w:val="28"/>
          <w:szCs w:val="28"/>
          <w:lang w:val="ru-RU"/>
        </w:rPr>
        <w:t>23</w:t>
      </w:r>
    </w:p>
    <w:p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>
      <w:pPr>
        <w:widowControl w:val="0"/>
        <w:ind w:firstLine="420" w:firstLineChars="150"/>
        <w:rPr>
          <w:rFonts w:hint="default"/>
          <w:i/>
          <w:sz w:val="18"/>
          <w:szCs w:val="18"/>
          <w:lang w:val="ru-RU"/>
        </w:rPr>
      </w:pPr>
      <w:r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Каксинвайского</w:t>
      </w:r>
      <w:r>
        <w:rPr>
          <w:rFonts w:hint="default"/>
          <w:b/>
          <w:bCs/>
          <w:sz w:val="28"/>
          <w:szCs w:val="28"/>
          <w:lang w:val="ru-RU"/>
        </w:rPr>
        <w:t xml:space="preserve">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462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autoSpaceDE w:val="0"/>
              <w:spacing w:line="360" w:lineRule="auto"/>
              <w:jc w:val="left"/>
              <w:rPr>
                <w:rStyle w:val="21"/>
                <w:rFonts w:hint="default"/>
                <w:sz w:val="28"/>
                <w:szCs w:val="28"/>
                <w:lang w:val="ru-RU"/>
              </w:rPr>
            </w:pPr>
            <w:r>
              <w:rPr>
                <w:rStyle w:val="21"/>
                <w:rFonts w:hint="default"/>
                <w:sz w:val="28"/>
                <w:szCs w:val="28"/>
                <w:lang w:val="ru-RU"/>
              </w:rPr>
              <w:t>ДАБАКОВА</w:t>
            </w:r>
          </w:p>
          <w:p>
            <w:pPr>
              <w:autoSpaceDE w:val="0"/>
              <w:spacing w:line="360" w:lineRule="auto"/>
              <w:jc w:val="left"/>
              <w:rPr>
                <w:rStyle w:val="21"/>
                <w:rFonts w:hint="default"/>
                <w:sz w:val="28"/>
                <w:szCs w:val="28"/>
                <w:lang w:val="ru-RU"/>
              </w:rPr>
            </w:pPr>
            <w:r>
              <w:rPr>
                <w:rStyle w:val="21"/>
                <w:rFonts w:hint="default"/>
                <w:sz w:val="28"/>
                <w:szCs w:val="28"/>
                <w:lang w:val="ru-RU"/>
              </w:rPr>
              <w:t>Татьяна Петровна</w:t>
            </w:r>
          </w:p>
        </w:tc>
        <w:tc>
          <w:tcPr>
            <w:tcW w:w="462" w:type="dxa"/>
          </w:tcPr>
          <w:p>
            <w:pPr>
              <w:autoSpaceDE w:val="0"/>
              <w:spacing w:line="360" w:lineRule="auto"/>
              <w:jc w:val="both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>
            <w:pPr>
              <w:autoSpaceDE w:val="0"/>
              <w:jc w:val="left"/>
              <w:rPr>
                <w:rStyle w:val="21"/>
                <w:rFonts w:hint="default"/>
                <w:sz w:val="28"/>
                <w:szCs w:val="28"/>
                <w:lang w:val="ru-RU"/>
              </w:rPr>
            </w:pPr>
            <w:r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rStyle w:val="21"/>
                <w:sz w:val="28"/>
                <w:szCs w:val="28"/>
                <w:lang w:val="ru-RU"/>
              </w:rPr>
              <w:t>Депутат</w:t>
            </w:r>
            <w:r>
              <w:rPr>
                <w:rStyle w:val="21"/>
                <w:rFonts w:hint="default"/>
                <w:sz w:val="28"/>
                <w:szCs w:val="28"/>
                <w:lang w:val="ru-RU"/>
              </w:rPr>
              <w:t xml:space="preserve"> сельской Думы</w:t>
            </w:r>
            <w:r>
              <w:rPr>
                <w:rStyle w:val="21"/>
                <w:sz w:val="28"/>
                <w:szCs w:val="28"/>
              </w:rPr>
              <w:t>, председатель комиссии</w:t>
            </w:r>
            <w:r>
              <w:rPr>
                <w:rStyle w:val="21"/>
                <w:rFonts w:hint="default"/>
                <w:sz w:val="28"/>
                <w:szCs w:val="28"/>
                <w:lang w:val="ru-RU"/>
              </w:rPr>
              <w:t xml:space="preserve"> </w:t>
            </w:r>
          </w:p>
          <w:p>
            <w:pPr>
              <w:autoSpaceDE w:val="0"/>
              <w:jc w:val="left"/>
              <w:rPr>
                <w:rStyle w:val="2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autoSpaceDE w:val="0"/>
              <w:spacing w:line="360" w:lineRule="auto"/>
              <w:jc w:val="left"/>
              <w:rPr>
                <w:rStyle w:val="21"/>
                <w:rFonts w:hint="default"/>
                <w:sz w:val="28"/>
                <w:szCs w:val="28"/>
                <w:lang w:val="ru-RU"/>
              </w:rPr>
            </w:pPr>
            <w:r>
              <w:rPr>
                <w:rStyle w:val="21"/>
                <w:sz w:val="28"/>
                <w:szCs w:val="28"/>
                <w:lang w:val="ru-RU"/>
              </w:rPr>
              <w:t>УСОВА</w:t>
            </w:r>
          </w:p>
          <w:p>
            <w:pPr>
              <w:autoSpaceDE w:val="0"/>
              <w:spacing w:line="360" w:lineRule="auto"/>
              <w:jc w:val="left"/>
              <w:rPr>
                <w:rStyle w:val="21"/>
                <w:rFonts w:hint="default"/>
                <w:sz w:val="28"/>
                <w:szCs w:val="28"/>
                <w:lang w:val="ru-RU"/>
              </w:rPr>
            </w:pPr>
            <w:r>
              <w:rPr>
                <w:rStyle w:val="21"/>
                <w:rFonts w:hint="default"/>
                <w:sz w:val="28"/>
                <w:szCs w:val="28"/>
                <w:lang w:val="ru-RU"/>
              </w:rPr>
              <w:t>Мария Леонидовна</w:t>
            </w:r>
          </w:p>
        </w:tc>
        <w:tc>
          <w:tcPr>
            <w:tcW w:w="462" w:type="dxa"/>
          </w:tcPr>
          <w:p>
            <w:pPr>
              <w:autoSpaceDE w:val="0"/>
              <w:spacing w:line="360" w:lineRule="auto"/>
              <w:jc w:val="both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>
            <w:pPr>
              <w:autoSpaceDE w:val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  <w:lang w:val="ru-RU"/>
              </w:rPr>
              <w:t>Специалист</w:t>
            </w:r>
            <w:r>
              <w:rPr>
                <w:rStyle w:val="21"/>
                <w:rFonts w:hint="default"/>
                <w:sz w:val="28"/>
                <w:szCs w:val="28"/>
                <w:lang w:val="ru-RU"/>
              </w:rPr>
              <w:t xml:space="preserve"> 2 категории администрации сельского поселения</w:t>
            </w:r>
            <w:r>
              <w:rPr>
                <w:rStyle w:val="21"/>
                <w:sz w:val="28"/>
                <w:szCs w:val="28"/>
              </w:rPr>
              <w:t>, заместитель председателя комиссии</w:t>
            </w:r>
          </w:p>
          <w:p>
            <w:pPr>
              <w:autoSpaceDE w:val="0"/>
              <w:jc w:val="both"/>
              <w:rPr>
                <w:rStyle w:val="2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autoSpaceDE w:val="0"/>
              <w:spacing w:line="360" w:lineRule="auto"/>
              <w:jc w:val="left"/>
              <w:rPr>
                <w:rStyle w:val="21"/>
                <w:sz w:val="28"/>
                <w:szCs w:val="28"/>
                <w:lang w:val="ru-RU"/>
              </w:rPr>
            </w:pPr>
            <w:r>
              <w:rPr>
                <w:rStyle w:val="21"/>
                <w:sz w:val="28"/>
                <w:szCs w:val="28"/>
                <w:lang w:val="ru-RU"/>
              </w:rPr>
              <w:t>СМЕТАНИНА</w:t>
            </w:r>
          </w:p>
          <w:p>
            <w:pPr>
              <w:autoSpaceDE w:val="0"/>
              <w:spacing w:line="360" w:lineRule="auto"/>
              <w:jc w:val="left"/>
              <w:rPr>
                <w:rStyle w:val="21"/>
                <w:rFonts w:hint="default"/>
                <w:sz w:val="28"/>
                <w:szCs w:val="28"/>
                <w:lang w:val="ru-RU"/>
              </w:rPr>
            </w:pPr>
            <w:r>
              <w:rPr>
                <w:rStyle w:val="21"/>
                <w:rFonts w:hint="default"/>
                <w:sz w:val="28"/>
                <w:szCs w:val="28"/>
                <w:lang w:val="ru-RU"/>
              </w:rPr>
              <w:t xml:space="preserve"> Ольга Дмитриевна</w:t>
            </w:r>
          </w:p>
        </w:tc>
        <w:tc>
          <w:tcPr>
            <w:tcW w:w="462" w:type="dxa"/>
          </w:tcPr>
          <w:p>
            <w:pPr>
              <w:autoSpaceDE w:val="0"/>
              <w:spacing w:line="360" w:lineRule="auto"/>
              <w:jc w:val="both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>
            <w:pPr>
              <w:autoSpaceDE w:val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i w:val="0"/>
                <w:iCs/>
                <w:sz w:val="28"/>
                <w:szCs w:val="28"/>
                <w:lang w:val="ru-RU"/>
              </w:rPr>
              <w:t>Ведущий</w:t>
            </w:r>
            <w:r>
              <w:rPr>
                <w:rStyle w:val="21"/>
                <w:rFonts w:hint="default"/>
                <w:i w:val="0"/>
                <w:iCs/>
                <w:sz w:val="28"/>
                <w:szCs w:val="28"/>
                <w:lang w:val="ru-RU"/>
              </w:rPr>
              <w:t xml:space="preserve"> с</w:t>
            </w:r>
            <w:r>
              <w:rPr>
                <w:rStyle w:val="21"/>
                <w:i w:val="0"/>
                <w:iCs/>
                <w:sz w:val="28"/>
                <w:szCs w:val="28"/>
                <w:lang w:val="ru-RU"/>
              </w:rPr>
              <w:t>пециалист</w:t>
            </w:r>
            <w:r>
              <w:rPr>
                <w:rStyle w:val="21"/>
                <w:rFonts w:hint="default"/>
                <w:i w:val="0"/>
                <w:iCs/>
                <w:sz w:val="28"/>
                <w:szCs w:val="28"/>
                <w:lang w:val="ru-RU"/>
              </w:rPr>
              <w:t xml:space="preserve"> администрации сельского поселения</w:t>
            </w:r>
            <w:r>
              <w:rPr>
                <w:rStyle w:val="21"/>
                <w:sz w:val="28"/>
                <w:szCs w:val="28"/>
              </w:rPr>
              <w:t>, секретарь комиссии</w:t>
            </w:r>
          </w:p>
          <w:p>
            <w:pPr>
              <w:autoSpaceDE w:val="0"/>
              <w:jc w:val="both"/>
              <w:rPr>
                <w:rStyle w:val="2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autoSpaceDE w:val="0"/>
              <w:spacing w:line="360" w:lineRule="auto"/>
              <w:jc w:val="left"/>
              <w:rPr>
                <w:rStyle w:val="21"/>
                <w:sz w:val="28"/>
                <w:szCs w:val="28"/>
                <w:lang w:val="ru-RU"/>
              </w:rPr>
            </w:pPr>
            <w:r>
              <w:rPr>
                <w:rStyle w:val="21"/>
                <w:sz w:val="28"/>
                <w:szCs w:val="28"/>
                <w:lang w:val="ru-RU"/>
              </w:rPr>
              <w:t>ТАРАСОВА</w:t>
            </w:r>
          </w:p>
          <w:p>
            <w:pPr>
              <w:autoSpaceDE w:val="0"/>
              <w:spacing w:line="360" w:lineRule="auto"/>
              <w:jc w:val="left"/>
              <w:rPr>
                <w:rStyle w:val="21"/>
                <w:rFonts w:hint="default"/>
                <w:sz w:val="28"/>
                <w:szCs w:val="28"/>
                <w:lang w:val="ru-RU"/>
              </w:rPr>
            </w:pPr>
            <w:r>
              <w:rPr>
                <w:rStyle w:val="21"/>
                <w:rFonts w:hint="default"/>
                <w:sz w:val="28"/>
                <w:szCs w:val="28"/>
                <w:lang w:val="ru-RU"/>
              </w:rPr>
              <w:t>Ольга Борисовна</w:t>
            </w:r>
          </w:p>
        </w:tc>
        <w:tc>
          <w:tcPr>
            <w:tcW w:w="462" w:type="dxa"/>
          </w:tcPr>
          <w:p>
            <w:pPr>
              <w:autoSpaceDE w:val="0"/>
              <w:spacing w:line="360" w:lineRule="auto"/>
              <w:jc w:val="both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>
            <w:pPr>
              <w:autoSpaceDE w:val="0"/>
              <w:jc w:val="both"/>
              <w:rPr>
                <w:rStyle w:val="21"/>
                <w:rFonts w:hint="default"/>
                <w:i/>
                <w:sz w:val="28"/>
                <w:szCs w:val="28"/>
                <w:lang w:val="ru-RU"/>
              </w:rPr>
            </w:pPr>
            <w:r>
              <w:rPr>
                <w:rStyle w:val="21"/>
                <w:i w:val="0"/>
                <w:iCs/>
                <w:sz w:val="28"/>
                <w:szCs w:val="28"/>
                <w:lang w:val="ru-RU"/>
              </w:rPr>
              <w:t>Депутат</w:t>
            </w:r>
            <w:r>
              <w:rPr>
                <w:rStyle w:val="21"/>
                <w:rFonts w:hint="default"/>
                <w:i w:val="0"/>
                <w:iCs/>
                <w:sz w:val="28"/>
                <w:szCs w:val="28"/>
                <w:lang w:val="ru-RU"/>
              </w:rPr>
              <w:t xml:space="preserve"> сельской Думы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autoSpaceDE w:val="0"/>
              <w:spacing w:line="360" w:lineRule="auto"/>
              <w:jc w:val="left"/>
              <w:rPr>
                <w:rStyle w:val="21"/>
                <w:rFonts w:hint="default"/>
                <w:sz w:val="28"/>
                <w:szCs w:val="28"/>
                <w:lang w:val="ru-RU"/>
              </w:rPr>
            </w:pPr>
            <w:r>
              <w:rPr>
                <w:rStyle w:val="21"/>
                <w:sz w:val="28"/>
                <w:szCs w:val="28"/>
                <w:lang w:val="ru-RU"/>
              </w:rPr>
              <w:t>СЕМИБРАТОВА</w:t>
            </w:r>
            <w:r>
              <w:rPr>
                <w:rStyle w:val="21"/>
                <w:rFonts w:hint="default"/>
                <w:sz w:val="28"/>
                <w:szCs w:val="28"/>
                <w:lang w:val="ru-RU"/>
              </w:rPr>
              <w:t xml:space="preserve"> </w:t>
            </w:r>
          </w:p>
          <w:p>
            <w:pPr>
              <w:autoSpaceDE w:val="0"/>
              <w:spacing w:line="360" w:lineRule="auto"/>
              <w:jc w:val="left"/>
              <w:rPr>
                <w:rStyle w:val="21"/>
                <w:rFonts w:hint="default"/>
                <w:sz w:val="28"/>
                <w:szCs w:val="28"/>
                <w:lang w:val="ru-RU"/>
              </w:rPr>
            </w:pPr>
            <w:r>
              <w:rPr>
                <w:rStyle w:val="21"/>
                <w:rFonts w:hint="default"/>
                <w:sz w:val="28"/>
                <w:szCs w:val="28"/>
                <w:lang w:val="ru-RU"/>
              </w:rPr>
              <w:t>Наталья Михайловна</w:t>
            </w:r>
          </w:p>
        </w:tc>
        <w:tc>
          <w:tcPr>
            <w:tcW w:w="462" w:type="dxa"/>
          </w:tcPr>
          <w:p>
            <w:pPr>
              <w:autoSpaceDE w:val="0"/>
              <w:spacing w:line="360" w:lineRule="auto"/>
              <w:jc w:val="both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>
            <w:pPr>
              <w:autoSpaceDE w:val="0"/>
              <w:jc w:val="both"/>
              <w:rPr>
                <w:rStyle w:val="21"/>
                <w:rFonts w:hint="default"/>
                <w:i/>
                <w:sz w:val="28"/>
                <w:szCs w:val="28"/>
                <w:lang w:val="ru-RU"/>
              </w:rPr>
            </w:pPr>
            <w:r>
              <w:rPr>
                <w:rStyle w:val="21"/>
                <w:i w:val="0"/>
                <w:iCs/>
                <w:sz w:val="28"/>
                <w:szCs w:val="28"/>
                <w:lang w:val="ru-RU"/>
              </w:rPr>
              <w:t>Депутат</w:t>
            </w:r>
            <w:r>
              <w:rPr>
                <w:rStyle w:val="21"/>
                <w:rFonts w:hint="default"/>
                <w:i w:val="0"/>
                <w:iCs/>
                <w:sz w:val="28"/>
                <w:szCs w:val="28"/>
                <w:lang w:val="ru-RU"/>
              </w:rPr>
              <w:t xml:space="preserve"> сельской Думы </w:t>
            </w:r>
          </w:p>
        </w:tc>
      </w:tr>
    </w:tbl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Приложение № 2</w:t>
      </w: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УТВЕРЖДЕНО</w:t>
      </w: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</w:p>
    <w:p>
      <w:pPr>
        <w:autoSpaceDE w:val="0"/>
        <w:ind w:firstLine="423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постановлением администрации</w:t>
      </w:r>
    </w:p>
    <w:p>
      <w:pPr>
        <w:ind w:firstLine="4200" w:firstLineChars="1500"/>
        <w:rPr>
          <w:rFonts w:hint="default"/>
          <w:i w:val="0"/>
          <w:iCs/>
          <w:sz w:val="28"/>
          <w:szCs w:val="28"/>
          <w:lang w:val="ru-RU"/>
        </w:rPr>
      </w:pP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</w:p>
    <w:p>
      <w:pPr>
        <w:ind w:firstLine="4200" w:firstLineChars="1500"/>
        <w:rPr>
          <w:rStyle w:val="21"/>
          <w:rFonts w:hint="default"/>
          <w:sz w:val="28"/>
          <w:szCs w:val="28"/>
          <w:lang w:val="ru-RU"/>
        </w:rPr>
      </w:pPr>
      <w:r>
        <w:rPr>
          <w:rStyle w:val="21"/>
          <w:sz w:val="28"/>
          <w:szCs w:val="28"/>
        </w:rPr>
        <w:t xml:space="preserve">от </w:t>
      </w:r>
      <w:r>
        <w:rPr>
          <w:rStyle w:val="21"/>
          <w:rFonts w:hint="default"/>
          <w:sz w:val="28"/>
          <w:szCs w:val="28"/>
          <w:lang w:val="ru-RU"/>
        </w:rPr>
        <w:t xml:space="preserve">  </w:t>
      </w:r>
      <w:r>
        <w:rPr>
          <w:rStyle w:val="21"/>
          <w:sz w:val="28"/>
          <w:szCs w:val="28"/>
        </w:rPr>
        <w:t>«</w:t>
      </w:r>
      <w:r>
        <w:rPr>
          <w:rStyle w:val="21"/>
          <w:rFonts w:hint="default"/>
          <w:sz w:val="28"/>
          <w:szCs w:val="28"/>
          <w:lang w:val="ru-RU"/>
        </w:rPr>
        <w:t>03</w:t>
      </w:r>
      <w:r>
        <w:rPr>
          <w:rStyle w:val="21"/>
          <w:sz w:val="28"/>
          <w:szCs w:val="28"/>
        </w:rPr>
        <w:t xml:space="preserve">» </w:t>
      </w:r>
      <w:r>
        <w:rPr>
          <w:rStyle w:val="21"/>
          <w:sz w:val="28"/>
          <w:szCs w:val="28"/>
          <w:lang w:val="ru-RU"/>
        </w:rPr>
        <w:t>июня</w:t>
      </w:r>
      <w:r>
        <w:rPr>
          <w:rStyle w:val="21"/>
          <w:rFonts w:hint="default"/>
          <w:sz w:val="28"/>
          <w:szCs w:val="28"/>
          <w:lang w:val="ru-RU"/>
        </w:rPr>
        <w:t xml:space="preserve"> </w:t>
      </w:r>
      <w:r>
        <w:rPr>
          <w:rStyle w:val="21"/>
          <w:sz w:val="28"/>
          <w:szCs w:val="28"/>
        </w:rPr>
        <w:t>20</w:t>
      </w:r>
      <w:r>
        <w:rPr>
          <w:rStyle w:val="21"/>
          <w:rFonts w:hint="default"/>
          <w:sz w:val="28"/>
          <w:szCs w:val="28"/>
          <w:lang w:val="ru-RU"/>
        </w:rPr>
        <w:t>24</w:t>
      </w:r>
      <w:r>
        <w:rPr>
          <w:rStyle w:val="21"/>
          <w:sz w:val="28"/>
          <w:szCs w:val="28"/>
        </w:rPr>
        <w:t xml:space="preserve"> года № </w:t>
      </w:r>
      <w:r>
        <w:rPr>
          <w:rStyle w:val="21"/>
          <w:rFonts w:hint="default"/>
          <w:sz w:val="28"/>
          <w:szCs w:val="28"/>
          <w:lang w:val="ru-RU"/>
        </w:rPr>
        <w:t>23</w:t>
      </w:r>
    </w:p>
    <w:p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>
      <w:pPr>
        <w:widowControl w:val="0"/>
        <w:rPr>
          <w:rFonts w:hint="default"/>
          <w:i/>
          <w:sz w:val="18"/>
          <w:szCs w:val="18"/>
          <w:lang w:val="ru-RU"/>
        </w:rPr>
      </w:pPr>
      <w:r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Каксинвайского</w:t>
      </w:r>
      <w:r>
        <w:rPr>
          <w:rFonts w:hint="default"/>
          <w:b/>
          <w:bCs/>
          <w:sz w:val="28"/>
          <w:szCs w:val="28"/>
          <w:lang w:val="ru-RU"/>
        </w:rPr>
        <w:t xml:space="preserve">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>
      <w:pPr>
        <w:pStyle w:val="16"/>
        <w:spacing w:before="480" w:line="24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 Положением о комиссии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 w:val="0"/>
          <w:iCs/>
          <w:sz w:val="28"/>
          <w:szCs w:val="28"/>
        </w:rPr>
        <w:t xml:space="preserve"> </w:t>
      </w:r>
      <w:r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Основной задачей комиссии является содействие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: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обеспечении соблюдения муниципальными служащими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осуществлении в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rFonts w:hint="default"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мер по предупреждению коррупции.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 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Комиссия образуется постановлением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>. Указанным правовым актом утверждаются состав комиссии и порядок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работы.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 из числа членов комиссии, секретарь и члены комиссии. Все члены комиссии при принятии решений обладают равными правами.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  <w:lang w:val="ru-RU"/>
        </w:rPr>
        <w:t>Депутаты</w:t>
      </w:r>
      <w:r>
        <w:rPr>
          <w:rFonts w:hint="default"/>
          <w:sz w:val="28"/>
          <w:szCs w:val="28"/>
          <w:lang w:val="ru-RU"/>
        </w:rPr>
        <w:t xml:space="preserve"> Каксинвайской сельской Думы </w:t>
      </w:r>
      <w:r>
        <w:rPr>
          <w:sz w:val="28"/>
          <w:szCs w:val="28"/>
        </w:rPr>
        <w:t>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  <w:lang w:val="ru-RU"/>
        </w:rPr>
        <w:t>Должностное</w:t>
      </w:r>
      <w:r>
        <w:rPr>
          <w:rFonts w:hint="default"/>
          <w:sz w:val="28"/>
          <w:szCs w:val="28"/>
          <w:lang w:val="ru-RU"/>
        </w:rPr>
        <w:t xml:space="preserve"> лицо</w:t>
      </w:r>
      <w:r>
        <w:rPr>
          <w:sz w:val="28"/>
          <w:szCs w:val="28"/>
        </w:rPr>
        <w:t xml:space="preserve"> 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поселения, </w:t>
      </w:r>
      <w:r>
        <w:rPr>
          <w:sz w:val="28"/>
          <w:szCs w:val="28"/>
        </w:rPr>
        <w:t>ответственное за работу по профилактике коррупционных и иных правонарушений (секретарь комиссии).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Муниципальные служащие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 определяемые главой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>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Глава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>может принять решение о включении в состав комиссии:</w:t>
      </w:r>
    </w:p>
    <w:p>
      <w:pPr>
        <w:pStyle w:val="16"/>
        <w:spacing w:line="24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представителя общественной организации ветеранов, созданной в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>;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Лица, указанные в подпунктах 6.4 и 6.5 пункта 6 и в пункте 7 настоящего Положения, включаются в состав комиссии в установленном порядке по согласованию   с общественной организацией ветеранов,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созданной в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,  на основании запроса главы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>. Согласование осуществляется в 10-дневный срок со дня получения запроса.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заседаниях комиссии с правом совещательного голоса участвуют: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Другие муниципальные служащие, замещающие должности муниципальной службы в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>, недопустимо.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Основаниями для проведения заседания комиссии являются: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14.1. Представление главой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 соответствии с частью 13 статьи 15</w:t>
      </w:r>
      <w:r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 xml:space="preserve">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материалов проверки, свидетельствующих: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представлении муниципальным служащим </w:t>
      </w:r>
      <w:r>
        <w:rPr>
          <w:rFonts w:eastAsiaTheme="minorHAnsi"/>
          <w:sz w:val="28"/>
          <w:szCs w:val="28"/>
          <w:lang w:eastAsia="en-US"/>
        </w:rPr>
        <w:t>недостоверных или неполных сведений, предусмотренных подпунктом «б» пункта 1 части 1 статьи 15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>
        <w:rPr>
          <w:sz w:val="28"/>
          <w:szCs w:val="28"/>
        </w:rPr>
        <w:t>;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 администраци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подразделение кадровой службы) в порядке, установленном правовым актом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>: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в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 xml:space="preserve">, </w:t>
      </w:r>
      <w:r>
        <w:rPr>
          <w:sz w:val="28"/>
        </w:rPr>
        <w:t>должность муниципальной службы, включ</w:t>
      </w:r>
      <w:r>
        <w:rPr>
          <w:sz w:val="28"/>
          <w:lang w:val="ru-RU"/>
        </w:rPr>
        <w:t>ё</w:t>
      </w:r>
      <w:r>
        <w:rPr>
          <w:sz w:val="28"/>
        </w:rPr>
        <w:t>нную в перечень должностей, утвержд</w:t>
      </w:r>
      <w:r>
        <w:rPr>
          <w:sz w:val="28"/>
          <w:lang w:val="ru-RU"/>
        </w:rPr>
        <w:t>ё</w:t>
      </w:r>
      <w:r>
        <w:rPr>
          <w:sz w:val="28"/>
        </w:rPr>
        <w:t xml:space="preserve">нный правовым актом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</w:rPr>
        <w:t xml:space="preserve">, 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Представление главы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>
        <w:rPr>
          <w:sz w:val="24"/>
          <w:szCs w:val="24"/>
        </w:rPr>
        <w:t xml:space="preserve">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</w:rPr>
        <w:t>мер по предупреждению коррупции.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14.4. Представление главой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>
      <w:pPr>
        <w:pStyle w:val="16"/>
        <w:tabs>
          <w:tab w:val="left" w:pos="907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Поступившее в соответствии с </w:t>
      </w:r>
      <w:r>
        <w:fldChar w:fldCharType="begin"/>
      </w:r>
      <w:r>
        <w:instrText xml:space="preserve"> HYPERLINK "consultantplus://offline/ref=DB3EB1F5881772A718D9F446B431B751EC36705DED57E1C22DE86134CEF725B53CD9F275j2KDJ" </w:instrText>
      </w:r>
      <w:r>
        <w:fldChar w:fldCharType="separate"/>
      </w:r>
      <w:r>
        <w:rPr>
          <w:sz w:val="28"/>
          <w:szCs w:val="28"/>
        </w:rPr>
        <w:t>частью 4 статьи 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25.12.2008 № 273-ФЗ «О противодействии коррупции» и стать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й 64.1 Трудового кодекса Российской Федерации в администрацию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коммерческой или </w:t>
      </w:r>
      <w:r>
        <w:rPr>
          <w:sz w:val="28"/>
        </w:rPr>
        <w:t>некоммерческой</w:t>
      </w:r>
      <w:r>
        <w:rPr>
          <w:sz w:val="28"/>
          <w:szCs w:val="28"/>
        </w:rPr>
        <w:t xml:space="preserve"> организации </w:t>
      </w:r>
      <w:r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>
        <w:rPr>
          <w:sz w:val="28"/>
          <w:szCs w:val="28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16"/>
        <w:tabs>
          <w:tab w:val="left" w:pos="907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Обращение, указанное в абзаце втором подпункта 14.2 пункта 14 настоящего Положения, пода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тся гражданином, замещавшим должность муниципальной службы в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 кадров</w:t>
      </w:r>
      <w:r>
        <w:rPr>
          <w:sz w:val="28"/>
          <w:szCs w:val="28"/>
          <w:lang w:val="ru-RU"/>
        </w:rPr>
        <w:t>ую</w:t>
      </w:r>
      <w:r>
        <w:rPr>
          <w:sz w:val="28"/>
          <w:szCs w:val="28"/>
        </w:rPr>
        <w:t xml:space="preserve"> служб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sz w:val="28"/>
          <w:szCs w:val="28"/>
          <w:lang w:val="ru-RU"/>
        </w:rPr>
        <w:t>администрации</w:t>
      </w:r>
      <w:r>
        <w:rPr>
          <w:rFonts w:hint="default"/>
          <w:sz w:val="28"/>
          <w:szCs w:val="28"/>
          <w:lang w:val="ru-RU"/>
        </w:rPr>
        <w:t xml:space="preserve"> сельского поселения </w:t>
      </w:r>
      <w:bookmarkStart w:id="0" w:name="_GoBack"/>
      <w:bookmarkEnd w:id="0"/>
      <w:r>
        <w:rPr>
          <w:sz w:val="28"/>
          <w:szCs w:val="28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том требований </w:t>
      </w:r>
      <w:r>
        <w:fldChar w:fldCharType="begin"/>
      </w:r>
      <w:r>
        <w:instrText xml:space="preserve"> HYPERLINK "consultantplus://offline/ref=DB3EB1F5881772A718D9F446B431B751EC36705DED57E1C22DE86134CEF725B53CD9F274j2K6J" </w:instrText>
      </w:r>
      <w:r>
        <w:fldChar w:fldCharType="separate"/>
      </w:r>
      <w:r>
        <w:rPr>
          <w:sz w:val="28"/>
          <w:szCs w:val="28"/>
        </w:rPr>
        <w:t>статьи 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увольнение с муниципальной службы, и подлежит рассмотрению комиссией в соответствии с настоящим Положением.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Уведомления, указанные в абзаце четв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ртом подпункта 14.2 и подпункте 14.6 пункта 14 настоящего Положения, рассматриваются подразделением кадровой службы, которое осуществляет подготовку мотивированных заключений по результатам рассмотрения уведомлений.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r>
        <w:fldChar w:fldCharType="begin"/>
      </w:r>
      <w:r>
        <w:instrText xml:space="preserve"> HYPERLINK "consultantplus://offline/ref=DB3EB1F5881772A718D9F446B431B751EC36705DED57E1C22DE86134CEF725B53CD9F274j2K6J" </w:instrText>
      </w:r>
      <w:r>
        <w:fldChar w:fldCharType="separate"/>
      </w:r>
      <w:r>
        <w:rPr>
          <w:sz w:val="28"/>
          <w:szCs w:val="28"/>
        </w:rPr>
        <w:t>статьи 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>
        <w:rPr>
          <w:sz w:val="28"/>
          <w:szCs w:val="28"/>
        </w:rPr>
        <w:t xml:space="preserve">абзаце втором подпункта 14.2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пункта 14 настоящего Положения</w:t>
      </w:r>
      <w:r>
        <w:rPr>
          <w:sz w:val="28"/>
          <w:szCs w:val="28"/>
          <w:lang w:eastAsia="en-US"/>
        </w:rPr>
        <w:t xml:space="preserve">, или уведомлений, указанных в </w:t>
      </w:r>
      <w:r>
        <w:rPr>
          <w:sz w:val="28"/>
          <w:szCs w:val="28"/>
        </w:rPr>
        <w:t>абзаце четв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ртом подпункта 14.2 и подпунктах 14.5 и 14.6 пункта 14 настоящего Положения</w:t>
      </w:r>
      <w:r>
        <w:rPr>
          <w:sz w:val="28"/>
          <w:szCs w:val="28"/>
          <w:lang w:eastAsia="en-US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  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</w:t>
      </w:r>
      <w:r>
        <w:rPr>
          <w:sz w:val="28"/>
          <w:szCs w:val="28"/>
          <w:lang w:val="ru-RU" w:eastAsia="en-US"/>
        </w:rPr>
        <w:t>ё</w:t>
      </w:r>
      <w:r>
        <w:rPr>
          <w:sz w:val="28"/>
          <w:szCs w:val="28"/>
          <w:lang w:eastAsia="en-US"/>
        </w:rPr>
        <w:t>н, но не более чем на 30 дней.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21. </w:t>
      </w:r>
      <w:r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21.1. Информацию, изложенную в обращениях или уведомлениях, указанных в абзацах втором и четв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ртом подпункта 14.2 и подпунктах 14.5 и 14.6 пункта 14 настоящего Положения.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21.3. Мотивированный вывод по результатам предварительного рассмотрения обращений и уведомлений, указанных в абзацах втором и четв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Председатель комиссии при поступлении к нему в порядке, предусмотренном правовым актом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>, информации, содержащей основания для проведения заседания комиссии: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проверки;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>
      <w:pPr>
        <w:pStyle w:val="16"/>
        <w:spacing w:line="240" w:lineRule="auto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14.2 и 14.6 пункта 14 настоящего Положения.</w:t>
      </w:r>
    </w:p>
    <w:p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если муниципальный служащий или гражданин, намеревающиеся лично присутствовать на заседании комиссии и надлежащим образом извещ</w:t>
      </w:r>
      <w:r>
        <w:rPr>
          <w:sz w:val="28"/>
          <w:szCs w:val="28"/>
          <w:lang w:val="ru-RU" w:eastAsia="en-US"/>
        </w:rPr>
        <w:t>ё</w:t>
      </w:r>
      <w:r>
        <w:rPr>
          <w:sz w:val="28"/>
          <w:szCs w:val="28"/>
          <w:lang w:eastAsia="en-US"/>
        </w:rPr>
        <w:t>нные о времени и месте его проведения, не явились на заседание комиссии.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Члены комиссии и лица, участвовавшие в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заседании, не вправе разглашать сведения, ставшие им известными в ходе работы комиссии.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29.1. Установить, что сведения, представленные муниципальным служащим в соответствии с подпунктом «б» </w:t>
      </w:r>
      <w:r>
        <w:rPr>
          <w:rFonts w:eastAsiaTheme="minorHAnsi"/>
          <w:sz w:val="28"/>
          <w:szCs w:val="28"/>
          <w:lang w:eastAsia="en-US"/>
        </w:rPr>
        <w:t>пункта 1 части 1 статьи 15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>
        <w:rPr>
          <w:sz w:val="28"/>
          <w:szCs w:val="28"/>
        </w:rPr>
        <w:t>являются достоверными и полными.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29.2. Установить, что сведения, представленные муниципальным служащим в соответствии с подпунктом «б» </w:t>
      </w:r>
      <w:r>
        <w:rPr>
          <w:rFonts w:eastAsiaTheme="minorHAnsi"/>
          <w:sz w:val="28"/>
          <w:szCs w:val="28"/>
          <w:lang w:eastAsia="en-US"/>
        </w:rPr>
        <w:t>пункта 1 части 1 статьи 15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>
        <w:rPr>
          <w:sz w:val="28"/>
          <w:szCs w:val="28"/>
        </w:rPr>
        <w:t xml:space="preserve">являются недостоверными и (или) неполными. В этом случае комиссия рекомендует главе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применить к муниципальному служащему конкретную меру ответственности.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>
      <w:pPr>
        <w:pStyle w:val="16"/>
        <w:tabs>
          <w:tab w:val="left" w:pos="851"/>
          <w:tab w:val="left" w:pos="907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>
      <w:pPr>
        <w:pStyle w:val="16"/>
        <w:tabs>
          <w:tab w:val="left" w:pos="851"/>
          <w:tab w:val="left" w:pos="907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32.1. Признать, что причина непредставления муниципальным служащим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32.2. Признать, что причина непредставления муниципальным служащим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32.3. Признать, что причина непредставления муниципальным служащим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pacing w:val="-2"/>
          <w:sz w:val="28"/>
          <w:szCs w:val="28"/>
        </w:rPr>
        <w:t>абзаце четв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pacing w:val="-2"/>
          <w:sz w:val="28"/>
          <w:szCs w:val="28"/>
        </w:rPr>
        <w:t>ртом подпункта 14.2</w:t>
      </w:r>
      <w:r>
        <w:rPr>
          <w:rFonts w:ascii="Times New Roman" w:hAnsi="Times New Roman" w:cs="Times New Roman"/>
          <w:sz w:val="28"/>
          <w:szCs w:val="28"/>
        </w:rPr>
        <w:t xml:space="preserve"> пункта 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>
        <w:rPr>
          <w:spacing w:val="-2"/>
          <w:sz w:val="28"/>
          <w:szCs w:val="28"/>
        </w:rPr>
        <w:t>По итогам рассмотрения вопроса, указанного в подпункте 14.4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этом случае комиссия рекомендует главе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35.1. Дать согласие на замещение им должности в коммерческой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(или) выполнение в коммерческой или некоммерческой организации работ (оказание услуг) нарушают требования </w:t>
      </w:r>
      <w:r>
        <w:fldChar w:fldCharType="begin"/>
      </w:r>
      <w:r>
        <w:instrText xml:space="preserve"> HYPERLINK "consultantplus://offline/ref=DB3EB1F5881772A718D9F446B431B751EC36705DED57E1C22DE86134CEF725B53CD9F274j2K6J" </w:instrText>
      </w:r>
      <w:r>
        <w:fldChar w:fldCharType="separate"/>
      </w:r>
      <w:r>
        <w:rPr>
          <w:sz w:val="28"/>
          <w:szCs w:val="28"/>
        </w:rPr>
        <w:t>статьи 12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По итогам рассмотрения вопроса, предусмотренного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Для исполнения решений комиссии могут быть подготовлены проекты правовых актов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решений или поручений главы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которые в установленном порядке представляются на рассмотрение главе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i/>
          <w:sz w:val="28"/>
          <w:szCs w:val="28"/>
        </w:rPr>
        <w:t>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на заседании членов комиссии.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Решения комиссии оформляются протоколами, которые подписывают члены комиссии, принимавшие участие в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В протоколе заседания комиссии указываются: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42.1. Дата заседания комиссии, фамилии, имена, отчества членов комиссии и других лиц, присутствующих на заседании.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42.3. Предъявляемые к муниципальному служащему претензии, материалы, на которых они основываются.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42.4. Содержание пояснений муниципального служащего и других лиц по существу предъявляемых претензий.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42.5. Фамилии, имена, отчества выступивших на заседании лиц и краткое изложение их выступлений.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42.7. Другие сведения.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42.8. Результаты голосования.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42.9. Решение и обоснование его принятия.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Член комиссии, не согласный с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решением, вправе в письменной форме изложить сво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Копии протокола заседания комиссии в 7-дневный срок со дня заседания направляются главе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Глава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письменной форме уведомляют комиссию в месячный срок со дня поступления к ним протокола заседания комиссии. Решения главы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оглашаются на ближайшем заседании комиссии и принимается к сведению без обсуждения.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1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проведения соответствующего заседания комиссии.</w:t>
      </w:r>
    </w:p>
    <w:p>
      <w:pPr>
        <w:pStyle w:val="16"/>
        <w:spacing w:after="720" w:line="240" w:lineRule="auto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>
        <w:rPr>
          <w:sz w:val="28"/>
          <w:szCs w:val="28"/>
          <w:lang w:val="ru-RU"/>
        </w:rPr>
        <w:t>администрацией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i w:val="0"/>
          <w:iCs/>
          <w:sz w:val="28"/>
          <w:szCs w:val="28"/>
          <w:lang w:val="ru-RU"/>
        </w:rPr>
        <w:t>Каксинвайского</w:t>
      </w:r>
      <w:r>
        <w:rPr>
          <w:rFonts w:hint="default"/>
          <w:i w:val="0"/>
          <w:iCs/>
          <w:sz w:val="28"/>
          <w:szCs w:val="28"/>
          <w:lang w:val="ru-RU"/>
        </w:rPr>
        <w:t xml:space="preserve"> сельского поселения</w:t>
      </w:r>
    </w:p>
    <w:p>
      <w:pPr>
        <w:pStyle w:val="16"/>
        <w:spacing w:after="7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>
      <w:pPr>
        <w:pStyle w:val="16"/>
        <w:spacing w:after="720" w:line="240" w:lineRule="auto"/>
        <w:ind w:firstLine="709"/>
        <w:jc w:val="both"/>
        <w:rPr>
          <w:sz w:val="28"/>
          <w:szCs w:val="28"/>
        </w:rPr>
      </w:pPr>
    </w:p>
    <w:p>
      <w:pPr>
        <w:pStyle w:val="16"/>
        <w:spacing w:after="720" w:line="360" w:lineRule="auto"/>
        <w:ind w:firstLine="709"/>
        <w:jc w:val="both"/>
        <w:rPr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18" w:right="1134" w:bottom="1134" w:left="1134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84617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7F635"/>
    <w:multiLevelType w:val="singleLevel"/>
    <w:tmpl w:val="2517F635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1FDE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290F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  <w:rsid w:val="1EB87AE8"/>
    <w:rsid w:val="54165E53"/>
    <w:rsid w:val="6E352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2"/>
    <w:semiHidden/>
    <w:unhideWhenUsed/>
    <w:qFormat/>
    <w:uiPriority w:val="99"/>
    <w:rPr>
      <w:sz w:val="20"/>
      <w:szCs w:val="20"/>
    </w:rPr>
  </w:style>
  <w:style w:type="paragraph" w:styleId="7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18"/>
    <w:uiPriority w:val="0"/>
    <w:pPr>
      <w:ind w:firstLine="720"/>
    </w:pPr>
    <w:rPr>
      <w:sz w:val="28"/>
      <w:szCs w:val="20"/>
      <w:lang w:val="en-US"/>
    </w:r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сноски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Верхний колонтитул Знак"/>
    <w:basedOn w:val="2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">
    <w:name w:val="Знак Знак Знак Знак Знак Знак Знак"/>
    <w:basedOn w:val="1"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8">
    <w:name w:val="Основной текст с отступом Знак"/>
    <w:basedOn w:val="2"/>
    <w:link w:val="8"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ConsPlusNormal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1">
    <w:name w:val="Основной шрифт абзаца1"/>
    <w:qFormat/>
    <w:uiPriority w:val="0"/>
  </w:style>
  <w:style w:type="paragraph" w:customStyle="1" w:styleId="22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C7389-FB71-494E-B73A-2C0ED57B15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5802</Words>
  <Characters>33076</Characters>
  <Lines>275</Lines>
  <Paragraphs>77</Paragraphs>
  <TotalTime>213</TotalTime>
  <ScaleCrop>false</ScaleCrop>
  <LinksUpToDate>false</LinksUpToDate>
  <CharactersWithSpaces>38801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2024-05-28T13:46:00Z</dcterms:created>
  <dc:creator>Евгения И. Малыгина</dc:creator>
  <cp:lastModifiedBy>WPS_1707115661</cp:lastModifiedBy>
  <cp:lastPrinted>2024-06-03T10:59:30Z</cp:lastPrinted>
  <dcterms:modified xsi:type="dcterms:W3CDTF">2024-06-03T11:00:09Z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F7518CB1F8954729B47A21D22FE8BE20_12</vt:lpwstr>
  </property>
</Properties>
</file>